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F9E" w:rsidRDefault="00B54BD7">
      <w:r>
        <w:t>Caitlin Ryan</w:t>
      </w:r>
    </w:p>
    <w:p w:rsidR="00CB197E" w:rsidRDefault="00B54BD7">
      <w:r>
        <w:t xml:space="preserve">Caitlin Ryan is an Account Supervisor on the Public Relations team at Mower, </w:t>
      </w:r>
      <w:r w:rsidRPr="00B54BD7">
        <w:t>one of America’s largest privately he</w:t>
      </w:r>
      <w:r>
        <w:t xml:space="preserve">ld full-service advertising, </w:t>
      </w:r>
      <w:r w:rsidRPr="00B54BD7">
        <w:t>marketing</w:t>
      </w:r>
      <w:r>
        <w:t xml:space="preserve"> and public relations</w:t>
      </w:r>
      <w:r w:rsidRPr="00B54BD7">
        <w:t xml:space="preserve"> agencies</w:t>
      </w:r>
      <w:r>
        <w:t>. She is responsible for developing public relations strategies for clients, including media relations, content marketing, social media, influencer marketing and event activation. She serves clients in a range of industries, including health and wellness, travel and tourism</w:t>
      </w:r>
      <w:r w:rsidR="00CB197E">
        <w:t>,</w:t>
      </w:r>
      <w:r>
        <w:t xml:space="preserve"> and B2B.</w:t>
      </w:r>
      <w:r w:rsidR="00CB197E">
        <w:t xml:space="preserve"> </w:t>
      </w:r>
    </w:p>
    <w:p w:rsidR="00B54BD7" w:rsidRDefault="00CB197E">
      <w:r>
        <w:t xml:space="preserve">In addition to client work, Caitlin is passionate about mentoring the next generation of public relations professionals. She </w:t>
      </w:r>
      <w:r w:rsidR="00B54BD7">
        <w:t>serves as an adjunct lecturer at the University of North Carolina at Charlotte where she t</w:t>
      </w:r>
      <w:r>
        <w:t xml:space="preserve">eaches Public Relations Writing, runs the public relations intern program at Mower and served as chair of the </w:t>
      </w:r>
      <w:r w:rsidR="009C4F38">
        <w:t>Public Relations Society of America (</w:t>
      </w:r>
      <w:r>
        <w:t>PRSA</w:t>
      </w:r>
      <w:r w:rsidR="009C4F38">
        <w:t>)</w:t>
      </w:r>
      <w:r>
        <w:t xml:space="preserve"> Charlotte New Professionals from 2017-2018.</w:t>
      </w:r>
    </w:p>
    <w:p w:rsidR="00CB197E" w:rsidRDefault="00CB197E">
      <w:r>
        <w:t>Prior to joining Mower, Caitlin worked at a healthcare marketing agency in New York as a media strategist where she developed paid, owned and sha</w:t>
      </w:r>
      <w:r w:rsidR="00236E9A">
        <w:t>red media strategies for hospitals and physician practices</w:t>
      </w:r>
      <w:r>
        <w:t>.</w:t>
      </w:r>
    </w:p>
    <w:p w:rsidR="00CB197E" w:rsidRDefault="009C4F38">
      <w:r>
        <w:t>Caitlin earned a M.S. in Public Relations from Quinnipiac University and a B.A. in Communication Studies with a concentration in Journalism from the State University of New York at Cortland.</w:t>
      </w:r>
      <w:r w:rsidR="00B201B5">
        <w:t xml:space="preserve"> She curre</w:t>
      </w:r>
      <w:r w:rsidR="00230E64">
        <w:t>ntly serves on the board of</w:t>
      </w:r>
      <w:r w:rsidR="00B201B5">
        <w:t xml:space="preserve"> PRSA Charlotte.</w:t>
      </w:r>
      <w:bookmarkStart w:id="0" w:name="_GoBack"/>
      <w:bookmarkEnd w:id="0"/>
    </w:p>
    <w:sectPr w:rsidR="00CB1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D7"/>
    <w:rsid w:val="000E2602"/>
    <w:rsid w:val="00230E64"/>
    <w:rsid w:val="00236E9A"/>
    <w:rsid w:val="005F7FBE"/>
    <w:rsid w:val="007F40B3"/>
    <w:rsid w:val="009C4F38"/>
    <w:rsid w:val="00B201B5"/>
    <w:rsid w:val="00B54BD7"/>
    <w:rsid w:val="00CB197E"/>
    <w:rsid w:val="00E1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61444"/>
  <w15:chartTrackingRefBased/>
  <w15:docId w15:val="{AA1743D7-E516-4BE2-8B55-79BC544C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Ryan</dc:creator>
  <cp:keywords/>
  <dc:description/>
  <cp:lastModifiedBy>Caitlin Ryan</cp:lastModifiedBy>
  <cp:revision>5</cp:revision>
  <dcterms:created xsi:type="dcterms:W3CDTF">2019-01-09T14:25:00Z</dcterms:created>
  <dcterms:modified xsi:type="dcterms:W3CDTF">2019-01-10T01:30:00Z</dcterms:modified>
</cp:coreProperties>
</file>